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C" w:rsidRPr="00F84973" w:rsidRDefault="0082778D" w:rsidP="00F84973">
      <w:pPr>
        <w:rPr>
          <w:rFonts w:cs="Arial"/>
          <w:b/>
          <w:sz w:val="44"/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-438150</wp:posOffset>
            </wp:positionV>
            <wp:extent cx="1800225" cy="14763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C91">
        <w:rPr>
          <w:rFonts w:cs="Arial"/>
          <w:b/>
          <w:sz w:val="44"/>
          <w:lang w:val="en-AU"/>
        </w:rPr>
        <w:t xml:space="preserve">headspace </w:t>
      </w:r>
      <w:r>
        <w:rPr>
          <w:rFonts w:cs="Arial"/>
          <w:b/>
          <w:sz w:val="44"/>
          <w:lang w:val="en-AU"/>
        </w:rPr>
        <w:t>Bathurst</w:t>
      </w:r>
      <w:r w:rsidR="0018724C">
        <w:rPr>
          <w:rFonts w:cs="Arial"/>
          <w:b/>
          <w:sz w:val="44"/>
          <w:lang w:val="en-AU"/>
        </w:rPr>
        <w:t xml:space="preserve"> </w:t>
      </w:r>
      <w:r w:rsidR="00F43934" w:rsidRPr="00A5698B">
        <w:rPr>
          <w:rFonts w:cs="Arial"/>
          <w:b/>
          <w:sz w:val="44"/>
          <w:lang w:val="en-AU"/>
        </w:rPr>
        <w:t>Referral Form</w:t>
      </w:r>
      <w:r w:rsidR="00567C91" w:rsidRPr="00567C91">
        <w:t xml:space="preserve"> </w:t>
      </w:r>
    </w:p>
    <w:p w:rsidR="00567C91" w:rsidRDefault="00567C91" w:rsidP="00567C91">
      <w:pPr>
        <w:ind w:right="55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Once completed please email to: hs.</w:t>
      </w:r>
      <w:r w:rsidR="0082778D">
        <w:rPr>
          <w:rFonts w:ascii="Arial" w:hAnsi="Arial" w:cs="Arial"/>
          <w:sz w:val="20"/>
          <w:szCs w:val="20"/>
          <w:lang w:val="en-AU"/>
        </w:rPr>
        <w:t>Bathurst</w:t>
      </w:r>
      <w:r>
        <w:rPr>
          <w:rFonts w:ascii="Arial" w:hAnsi="Arial" w:cs="Arial"/>
          <w:sz w:val="20"/>
          <w:szCs w:val="20"/>
          <w:lang w:val="en-AU"/>
        </w:rPr>
        <w:t>@marathonhealth.com.au</w:t>
      </w:r>
    </w:p>
    <w:p w:rsidR="00F84973" w:rsidRDefault="00F84973" w:rsidP="00F43934">
      <w:pPr>
        <w:rPr>
          <w:rFonts w:ascii="Arial" w:hAnsi="Arial" w:cs="Arial"/>
          <w:sz w:val="20"/>
          <w:szCs w:val="20"/>
          <w:lang w:val="en-AU"/>
        </w:rPr>
      </w:pPr>
    </w:p>
    <w:p w:rsidR="00F84973" w:rsidRDefault="00F84973" w:rsidP="00F43934">
      <w:pPr>
        <w:rPr>
          <w:rFonts w:ascii="Arial" w:hAnsi="Arial" w:cs="Arial"/>
          <w:sz w:val="20"/>
          <w:szCs w:val="20"/>
          <w:lang w:val="en-AU"/>
        </w:rPr>
      </w:pPr>
    </w:p>
    <w:p w:rsidR="00F43934" w:rsidRPr="00140644" w:rsidRDefault="0018724C" w:rsidP="00F43934">
      <w:pPr>
        <w:rPr>
          <w:rFonts w:ascii="Arial" w:hAnsi="Arial" w:cs="Arial"/>
          <w:sz w:val="20"/>
          <w:szCs w:val="20"/>
          <w:lang w:val="en-AU"/>
        </w:rPr>
      </w:pPr>
      <w:r w:rsidRPr="00140644">
        <w:rPr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40A9" wp14:editId="5B9366A3">
                <wp:simplePos x="0" y="0"/>
                <wp:positionH relativeFrom="column">
                  <wp:posOffset>4169410</wp:posOffset>
                </wp:positionH>
                <wp:positionV relativeFrom="paragraph">
                  <wp:posOffset>85090</wp:posOffset>
                </wp:positionV>
                <wp:extent cx="133350" cy="1228725"/>
                <wp:effectExtent l="0" t="0" r="19050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28.3pt;margin-top:6.7pt;width:10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" adj="195" strokecolor="black [3213]"/>
            </w:pict>
          </mc:Fallback>
        </mc:AlternateContent>
      </w:r>
    </w:p>
    <w:p w:rsidR="00F43934" w:rsidRPr="00140644" w:rsidRDefault="0018724C" w:rsidP="00F43934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73DA" wp14:editId="57CA369B">
                <wp:simplePos x="0" y="0"/>
                <wp:positionH relativeFrom="margin">
                  <wp:posOffset>4383405</wp:posOffset>
                </wp:positionH>
                <wp:positionV relativeFrom="paragraph">
                  <wp:posOffset>330200</wp:posOffset>
                </wp:positionV>
                <wp:extent cx="1600200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934" w:rsidRPr="00DA5187" w:rsidRDefault="00F43934" w:rsidP="00F4393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A518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If not, the referral cannot be accepted.  Get in touch and we’ll talk you through some other options.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15pt;margin-top:26pt;width:12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" stroked="f">
                <v:textbox>
                  <w:txbxContent>
                    <w:p w:rsidR="00F43934" w:rsidRPr="00DA5187" w:rsidRDefault="00F43934" w:rsidP="00F4393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A518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If not, the referral cannot be accepted.  Get in touch and we’ll talk you through some other options.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934" w:rsidRPr="00140644">
        <w:rPr>
          <w:b/>
          <w:sz w:val="20"/>
          <w:szCs w:val="20"/>
        </w:rPr>
        <w:t xml:space="preserve">Does the </w:t>
      </w:r>
      <w:r w:rsidR="00A82172">
        <w:rPr>
          <w:b/>
          <w:sz w:val="20"/>
          <w:szCs w:val="20"/>
        </w:rPr>
        <w:t>young person (</w:t>
      </w:r>
      <w:r w:rsidR="00F43934" w:rsidRPr="00140644">
        <w:rPr>
          <w:b/>
          <w:sz w:val="20"/>
          <w:szCs w:val="20"/>
        </w:rPr>
        <w:t>YP</w:t>
      </w:r>
      <w:r w:rsidR="00A82172">
        <w:rPr>
          <w:b/>
          <w:sz w:val="20"/>
          <w:szCs w:val="20"/>
        </w:rPr>
        <w:t>)</w:t>
      </w:r>
      <w:r w:rsidR="00F43934" w:rsidRPr="00140644">
        <w:rPr>
          <w:b/>
          <w:sz w:val="20"/>
          <w:szCs w:val="20"/>
        </w:rPr>
        <w:t xml:space="preserve"> know about this referral?</w:t>
      </w:r>
      <w:r w:rsidR="00F43934" w:rsidRPr="001406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BF1D9F"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50994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D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br/>
        <w:t>Have they given</w:t>
      </w:r>
      <w:r w:rsidR="005B12FF">
        <w:rPr>
          <w:sz w:val="20"/>
          <w:szCs w:val="20"/>
        </w:rPr>
        <w:t xml:space="preserve"> consent</w:t>
      </w:r>
      <w:r>
        <w:rPr>
          <w:sz w:val="20"/>
          <w:szCs w:val="20"/>
        </w:rPr>
        <w:t xml:space="preserve"> for this information to be exchanged?   </w:t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85561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br/>
        <w:t xml:space="preserve">Phone number of </w:t>
      </w:r>
      <w:r w:rsidR="00BF1D9F">
        <w:rPr>
          <w:sz w:val="20"/>
          <w:szCs w:val="20"/>
        </w:rPr>
        <w:t>YP</w:t>
      </w:r>
      <w:r>
        <w:rPr>
          <w:sz w:val="20"/>
          <w:szCs w:val="20"/>
        </w:rPr>
        <w:t xml:space="preserve"> to check consent: </w:t>
      </w:r>
      <w:r w:rsidR="00BF1D9F">
        <w:rPr>
          <w:sz w:val="20"/>
          <w:szCs w:val="20"/>
        </w:rPr>
        <w:t>____</w:t>
      </w:r>
      <w:r>
        <w:rPr>
          <w:sz w:val="20"/>
          <w:szCs w:val="20"/>
        </w:rPr>
        <w:t>___________________</w:t>
      </w:r>
      <w:r w:rsidR="00F43934" w:rsidRPr="00140644">
        <w:rPr>
          <w:sz w:val="20"/>
          <w:szCs w:val="20"/>
        </w:rPr>
        <w:tab/>
      </w:r>
      <w:r w:rsidR="00F43934" w:rsidRPr="00140644">
        <w:rPr>
          <w:sz w:val="20"/>
          <w:szCs w:val="20"/>
        </w:rPr>
        <w:tab/>
      </w:r>
      <w:r w:rsidR="00F43934">
        <w:rPr>
          <w:sz w:val="20"/>
          <w:szCs w:val="20"/>
        </w:rPr>
        <w:tab/>
      </w:r>
    </w:p>
    <w:p w:rsidR="00F43934" w:rsidRPr="00140644" w:rsidRDefault="00F43934" w:rsidP="00F43934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Is the YP between 12 and 25 years of age?</w:t>
      </w:r>
      <w:r w:rsidRPr="0014064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0644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99395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1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43934" w:rsidRPr="00140644" w:rsidRDefault="00F43934" w:rsidP="00F43934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If under 16 years, are the parents/carers aware?</w:t>
      </w:r>
      <w:r w:rsidRPr="00140644">
        <w:rPr>
          <w:sz w:val="20"/>
          <w:szCs w:val="20"/>
        </w:rPr>
        <w:t xml:space="preserve"> </w:t>
      </w:r>
      <w:r w:rsidRPr="0014064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55889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67C91" w:rsidRDefault="00567C91" w:rsidP="00567C91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F84973" w:rsidRDefault="00F84973" w:rsidP="00567C91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:rsidR="00567C91" w:rsidRPr="00567C91" w:rsidRDefault="00567C91" w:rsidP="004A7343">
      <w:pPr>
        <w:autoSpaceDE w:val="0"/>
        <w:autoSpaceDN w:val="0"/>
        <w:spacing w:after="120"/>
        <w:rPr>
          <w:rFonts w:ascii="Arial" w:hAnsi="Arial" w:cs="Arial"/>
          <w:b/>
          <w:sz w:val="20"/>
          <w:szCs w:val="20"/>
          <w:lang w:val="en-AU"/>
        </w:rPr>
      </w:pPr>
      <w:r w:rsidRPr="00567C91">
        <w:rPr>
          <w:rFonts w:ascii="Arial" w:hAnsi="Arial" w:cs="Arial"/>
          <w:b/>
          <w:sz w:val="20"/>
          <w:szCs w:val="20"/>
        </w:rPr>
        <w:t xml:space="preserve">Do you believe this young person is at risk of harm to themselves or other people? </w:t>
      </w:r>
      <w:sdt>
        <w:sdtPr>
          <w:rPr>
            <w:rFonts w:ascii="Arial" w:hAnsi="Arial" w:cs="Arial"/>
            <w:sz w:val="20"/>
            <w:szCs w:val="20"/>
            <w:lang w:eastAsia="en-AU"/>
          </w:rPr>
          <w:id w:val="13001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C91">
            <w:rPr>
              <w:rFonts w:ascii="Segoe UI Symbol" w:hAnsi="Segoe UI Symbol" w:cs="Segoe UI Symbol"/>
              <w:sz w:val="20"/>
              <w:szCs w:val="20"/>
              <w:lang w:eastAsia="en-AU"/>
            </w:rPr>
            <w:t>☐</w:t>
          </w:r>
        </w:sdtContent>
      </w:sdt>
      <w:r w:rsidRPr="00567C91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  <w:lang w:eastAsia="en-AU"/>
          </w:rPr>
          <w:id w:val="48181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C91">
            <w:rPr>
              <w:rFonts w:ascii="Segoe UI Symbol" w:hAnsi="Segoe UI Symbol" w:cs="Segoe UI Symbol"/>
              <w:sz w:val="20"/>
              <w:szCs w:val="20"/>
              <w:lang w:eastAsia="en-AU"/>
            </w:rPr>
            <w:t>☐</w:t>
          </w:r>
        </w:sdtContent>
      </w:sdt>
      <w:r w:rsidRPr="00567C91">
        <w:rPr>
          <w:rFonts w:ascii="Arial" w:hAnsi="Arial" w:cs="Arial"/>
          <w:sz w:val="20"/>
          <w:szCs w:val="20"/>
        </w:rPr>
        <w:t xml:space="preserve"> No</w:t>
      </w:r>
    </w:p>
    <w:p w:rsidR="00567C91" w:rsidRDefault="00567C91" w:rsidP="00567C91">
      <w:pPr>
        <w:pStyle w:val="Default"/>
        <w:spacing w:line="360" w:lineRule="auto"/>
        <w:rPr>
          <w:bCs/>
          <w:color w:val="FF0000"/>
          <w:sz w:val="18"/>
          <w:szCs w:val="18"/>
          <w:lang w:val="en-US"/>
        </w:rPr>
      </w:pPr>
      <w:r w:rsidRPr="00BF1D9F">
        <w:rPr>
          <w:b/>
          <w:bCs/>
          <w:color w:val="FF0000"/>
          <w:sz w:val="18"/>
          <w:szCs w:val="18"/>
          <w:lang w:val="en-US"/>
        </w:rPr>
        <w:t>headspace</w:t>
      </w:r>
      <w:r w:rsidRPr="00567C91">
        <w:rPr>
          <w:bCs/>
          <w:color w:val="FF0000"/>
          <w:sz w:val="18"/>
          <w:szCs w:val="18"/>
          <w:lang w:val="en-US"/>
        </w:rPr>
        <w:t xml:space="preserve"> is an early intervention and prevention service. If the young person is at risk of harm to themselves or to someone else, they are no</w:t>
      </w:r>
      <w:r w:rsidR="00A82172">
        <w:rPr>
          <w:bCs/>
          <w:color w:val="FF0000"/>
          <w:sz w:val="18"/>
          <w:szCs w:val="18"/>
          <w:lang w:val="en-US"/>
        </w:rPr>
        <w:t>t</w:t>
      </w:r>
      <w:r w:rsidRPr="00567C91">
        <w:rPr>
          <w:bCs/>
          <w:color w:val="FF0000"/>
          <w:sz w:val="18"/>
          <w:szCs w:val="18"/>
          <w:lang w:val="en-US"/>
        </w:rPr>
        <w:t xml:space="preserve"> suitable for </w:t>
      </w:r>
      <w:r w:rsidRPr="00A82172">
        <w:rPr>
          <w:b/>
          <w:bCs/>
          <w:color w:val="FF0000"/>
          <w:sz w:val="18"/>
          <w:szCs w:val="18"/>
          <w:lang w:val="en-US"/>
        </w:rPr>
        <w:t>headspace</w:t>
      </w:r>
      <w:r w:rsidRPr="00567C91">
        <w:rPr>
          <w:bCs/>
          <w:color w:val="FF0000"/>
          <w:sz w:val="18"/>
          <w:szCs w:val="18"/>
          <w:lang w:val="en-US"/>
        </w:rPr>
        <w:t xml:space="preserve"> services. Please </w:t>
      </w:r>
      <w:r w:rsidR="00A82172">
        <w:rPr>
          <w:bCs/>
          <w:color w:val="FF0000"/>
          <w:sz w:val="18"/>
          <w:szCs w:val="18"/>
          <w:lang w:val="en-US"/>
        </w:rPr>
        <w:t>either contact the M</w:t>
      </w:r>
      <w:r w:rsidRPr="00567C91">
        <w:rPr>
          <w:bCs/>
          <w:color w:val="FF0000"/>
          <w:sz w:val="18"/>
          <w:szCs w:val="18"/>
          <w:lang w:val="en-US"/>
        </w:rPr>
        <w:t xml:space="preserve">ental </w:t>
      </w:r>
      <w:r w:rsidR="00A82172">
        <w:rPr>
          <w:bCs/>
          <w:color w:val="FF0000"/>
          <w:sz w:val="18"/>
          <w:szCs w:val="18"/>
          <w:lang w:val="en-US"/>
        </w:rPr>
        <w:t>H</w:t>
      </w:r>
      <w:r w:rsidRPr="00567C91">
        <w:rPr>
          <w:bCs/>
          <w:color w:val="FF0000"/>
          <w:sz w:val="18"/>
          <w:szCs w:val="18"/>
          <w:lang w:val="en-US"/>
        </w:rPr>
        <w:t>ealth hotline on 1800 011 511 (24 hours) for appropriate services, tak</w:t>
      </w:r>
      <w:r w:rsidR="00A82172">
        <w:rPr>
          <w:bCs/>
          <w:color w:val="FF0000"/>
          <w:sz w:val="18"/>
          <w:szCs w:val="18"/>
          <w:lang w:val="en-US"/>
        </w:rPr>
        <w:t>e them to your nearest hospital</w:t>
      </w:r>
      <w:r w:rsidRPr="00567C91">
        <w:rPr>
          <w:bCs/>
          <w:color w:val="FF0000"/>
          <w:sz w:val="18"/>
          <w:szCs w:val="18"/>
          <w:lang w:val="en-US"/>
        </w:rPr>
        <w:t xml:space="preserve"> or call 000.</w:t>
      </w:r>
    </w:p>
    <w:p w:rsidR="00D4021A" w:rsidRPr="0018724C" w:rsidRDefault="00D4021A" w:rsidP="00567C91">
      <w:pPr>
        <w:pStyle w:val="Default"/>
        <w:spacing w:line="360" w:lineRule="auto"/>
        <w:rPr>
          <w:bCs/>
          <w:color w:val="FF0000"/>
          <w:sz w:val="18"/>
          <w:szCs w:val="1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10"/>
        <w:gridCol w:w="4178"/>
      </w:tblGrid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color w:val="auto"/>
                <w:sz w:val="20"/>
                <w:szCs w:val="20"/>
              </w:rPr>
            </w:pPr>
            <w:r w:rsidRPr="00140644">
              <w:rPr>
                <w:i/>
                <w:color w:val="auto"/>
                <w:sz w:val="20"/>
                <w:szCs w:val="20"/>
              </w:rPr>
              <w:t>Name</w:t>
            </w:r>
          </w:p>
        </w:tc>
        <w:tc>
          <w:tcPr>
            <w:tcW w:w="7088" w:type="dxa"/>
            <w:gridSpan w:val="2"/>
          </w:tcPr>
          <w:p w:rsidR="00F43934" w:rsidRPr="00140644" w:rsidRDefault="00F43934" w:rsidP="00285193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color w:val="auto"/>
                <w:sz w:val="20"/>
                <w:szCs w:val="20"/>
              </w:rPr>
            </w:pPr>
            <w:r w:rsidRPr="00140644">
              <w:rPr>
                <w:i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7088" w:type="dxa"/>
            <w:gridSpan w:val="2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Gender</w:t>
            </w:r>
          </w:p>
        </w:tc>
        <w:tc>
          <w:tcPr>
            <w:tcW w:w="7088" w:type="dxa"/>
            <w:gridSpan w:val="2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43934" w:rsidRPr="00140644" w:rsidTr="005E2128">
        <w:trPr>
          <w:trHeight w:val="517"/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7088" w:type="dxa"/>
            <w:gridSpan w:val="2"/>
          </w:tcPr>
          <w:p w:rsidR="00F43934" w:rsidRPr="00140644" w:rsidRDefault="00F43934" w:rsidP="00C16A92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43934" w:rsidRPr="00140644" w:rsidTr="005E2128">
        <w:trPr>
          <w:trHeight w:val="517"/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Who with?</w:t>
            </w:r>
          </w:p>
        </w:tc>
        <w:tc>
          <w:tcPr>
            <w:tcW w:w="7088" w:type="dxa"/>
            <w:gridSpan w:val="2"/>
          </w:tcPr>
          <w:p w:rsidR="00F43934" w:rsidRPr="00140644" w:rsidRDefault="005320FB" w:rsidP="005E2128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3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3934" w:rsidRPr="00140644">
              <w:rPr>
                <w:sz w:val="20"/>
                <w:szCs w:val="20"/>
              </w:rPr>
              <w:t xml:space="preserve"> At home with</w:t>
            </w:r>
            <w:r w:rsidR="005B5E0C">
              <w:rPr>
                <w:sz w:val="20"/>
                <w:szCs w:val="20"/>
              </w:rPr>
              <w:t xml:space="preserve"> </w:t>
            </w:r>
            <w:r w:rsidR="00E04D2C">
              <w:rPr>
                <w:sz w:val="20"/>
                <w:szCs w:val="20"/>
              </w:rPr>
              <w:t xml:space="preserve">family                </w:t>
            </w:r>
            <w:sdt>
              <w:sdtPr>
                <w:rPr>
                  <w:sz w:val="20"/>
                  <w:szCs w:val="20"/>
                </w:rPr>
                <w:id w:val="19238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1D9F">
              <w:rPr>
                <w:sz w:val="20"/>
                <w:szCs w:val="20"/>
              </w:rPr>
              <w:t xml:space="preserve"> </w:t>
            </w:r>
            <w:r w:rsidR="00F43934">
              <w:rPr>
                <w:sz w:val="20"/>
                <w:szCs w:val="20"/>
              </w:rPr>
              <w:t>Living alone</w:t>
            </w:r>
          </w:p>
          <w:p w:rsidR="00F43934" w:rsidRPr="00140644" w:rsidRDefault="005320FB" w:rsidP="005E2128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9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3934" w:rsidRPr="00140644">
              <w:rPr>
                <w:sz w:val="20"/>
                <w:szCs w:val="20"/>
              </w:rPr>
              <w:t xml:space="preserve"> Staying with friends</w:t>
            </w:r>
            <w:r w:rsidR="00F43934" w:rsidRPr="00140644">
              <w:rPr>
                <w:sz w:val="20"/>
                <w:szCs w:val="20"/>
              </w:rPr>
              <w:tab/>
            </w:r>
            <w:r w:rsidR="00F43934" w:rsidRPr="0014064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8120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34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43934" w:rsidRPr="00140644">
              <w:rPr>
                <w:sz w:val="20"/>
                <w:szCs w:val="20"/>
              </w:rPr>
              <w:t xml:space="preserve"> Homeless</w:t>
            </w:r>
          </w:p>
          <w:p w:rsidR="00F43934" w:rsidRPr="00140644" w:rsidRDefault="005320FB" w:rsidP="00BF1D9F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03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34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43934" w:rsidRPr="00140644">
              <w:rPr>
                <w:sz w:val="20"/>
                <w:szCs w:val="20"/>
              </w:rPr>
              <w:t xml:space="preserve"> Refuge</w:t>
            </w:r>
            <w:r w:rsidR="00F43934" w:rsidRPr="00140644">
              <w:rPr>
                <w:sz w:val="20"/>
                <w:szCs w:val="20"/>
              </w:rPr>
              <w:tab/>
            </w:r>
            <w:r w:rsidR="00F43934" w:rsidRPr="00140644">
              <w:rPr>
                <w:sz w:val="20"/>
                <w:szCs w:val="20"/>
              </w:rPr>
              <w:tab/>
            </w:r>
            <w:r w:rsidR="00F43934" w:rsidRPr="0014064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34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34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43934" w:rsidRPr="00140644">
              <w:rPr>
                <w:sz w:val="20"/>
                <w:szCs w:val="20"/>
              </w:rPr>
              <w:t xml:space="preserve"> </w:t>
            </w:r>
            <w:r w:rsidR="00BF1D9F">
              <w:rPr>
                <w:sz w:val="20"/>
                <w:szCs w:val="20"/>
              </w:rPr>
              <w:t>S</w:t>
            </w:r>
            <w:r w:rsidR="00F43934" w:rsidRPr="00140644">
              <w:rPr>
                <w:sz w:val="20"/>
                <w:szCs w:val="20"/>
              </w:rPr>
              <w:t xml:space="preserve">upported accommodation </w:t>
            </w:r>
          </w:p>
        </w:tc>
      </w:tr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YP Phone Number</w:t>
            </w:r>
          </w:p>
        </w:tc>
        <w:tc>
          <w:tcPr>
            <w:tcW w:w="7088" w:type="dxa"/>
            <w:gridSpan w:val="2"/>
          </w:tcPr>
          <w:p w:rsidR="00F43934" w:rsidRPr="005B275A" w:rsidRDefault="00F43934" w:rsidP="005E2128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Email (optional)</w:t>
            </w:r>
          </w:p>
        </w:tc>
        <w:tc>
          <w:tcPr>
            <w:tcW w:w="7088" w:type="dxa"/>
            <w:gridSpan w:val="2"/>
          </w:tcPr>
          <w:p w:rsidR="00F43934" w:rsidRPr="00140644" w:rsidRDefault="00F43934" w:rsidP="005E2128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43934" w:rsidRPr="00140644" w:rsidTr="005E2128">
        <w:trPr>
          <w:jc w:val="center"/>
        </w:trPr>
        <w:tc>
          <w:tcPr>
            <w:tcW w:w="2943" w:type="dxa"/>
          </w:tcPr>
          <w:p w:rsidR="00F43934" w:rsidRPr="00140644" w:rsidRDefault="00F43934" w:rsidP="005E2128">
            <w:pPr>
              <w:pStyle w:val="Default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Name of parent/guardian (optional)</w:t>
            </w:r>
          </w:p>
          <w:p w:rsidR="00F43934" w:rsidRPr="00140644" w:rsidRDefault="00F43934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910" w:type="dxa"/>
          </w:tcPr>
          <w:p w:rsidR="004E78E2" w:rsidRPr="00567C91" w:rsidRDefault="004E78E2" w:rsidP="005E2128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567C9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78" w:type="dxa"/>
          </w:tcPr>
          <w:p w:rsidR="00F43934" w:rsidRPr="00567C91" w:rsidRDefault="00BF1D9F" w:rsidP="00BF1D9F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567C91" w:rsidRPr="00567C91">
              <w:rPr>
                <w:i/>
                <w:sz w:val="20"/>
                <w:szCs w:val="20"/>
              </w:rPr>
              <w:t>arent/guardian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67C91" w:rsidRPr="00567C91">
              <w:rPr>
                <w:i/>
                <w:sz w:val="20"/>
                <w:szCs w:val="20"/>
              </w:rPr>
              <w:t>contact number:</w:t>
            </w:r>
          </w:p>
        </w:tc>
      </w:tr>
    </w:tbl>
    <w:p w:rsidR="00F43934" w:rsidRPr="00140644" w:rsidRDefault="00F43934" w:rsidP="00BF1D9F">
      <w:pPr>
        <w:pStyle w:val="Default"/>
        <w:rPr>
          <w:sz w:val="20"/>
          <w:szCs w:val="20"/>
        </w:rPr>
      </w:pPr>
    </w:p>
    <w:p w:rsidR="0018724C" w:rsidRDefault="0018724C" w:rsidP="00391696">
      <w:pPr>
        <w:pStyle w:val="Default"/>
        <w:tabs>
          <w:tab w:val="left" w:pos="5954"/>
          <w:tab w:val="left" w:pos="6237"/>
          <w:tab w:val="left" w:pos="6379"/>
        </w:tabs>
        <w:rPr>
          <w:sz w:val="20"/>
          <w:szCs w:val="20"/>
        </w:rPr>
      </w:pPr>
      <w:r w:rsidRPr="00140644">
        <w:rPr>
          <w:b/>
          <w:sz w:val="20"/>
          <w:szCs w:val="20"/>
        </w:rPr>
        <w:t>Is YP of Aboriginal or Torres Strait Islander background?</w:t>
      </w:r>
      <w:r w:rsidR="00F84973">
        <w:rPr>
          <w:sz w:val="20"/>
          <w:szCs w:val="20"/>
        </w:rPr>
        <w:t xml:space="preserve">   </w:t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51134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</w:t>
      </w:r>
      <w:r w:rsidR="00391696">
        <w:rPr>
          <w:sz w:val="20"/>
          <w:szCs w:val="20"/>
        </w:rPr>
        <w:tab/>
      </w:r>
      <w:r w:rsidR="00391696"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-102216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021A">
        <w:rPr>
          <w:sz w:val="20"/>
          <w:szCs w:val="20"/>
        </w:rPr>
        <w:br/>
      </w:r>
      <w:r w:rsidRPr="00140644">
        <w:rPr>
          <w:b/>
          <w:sz w:val="20"/>
          <w:szCs w:val="20"/>
        </w:rPr>
        <w:t>Who is the best person to contact about this referral?</w:t>
      </w:r>
      <w:r>
        <w:rPr>
          <w:b/>
          <w:sz w:val="20"/>
          <w:szCs w:val="20"/>
        </w:rPr>
        <w:t xml:space="preserve">    </w:t>
      </w:r>
      <w:r w:rsidR="00BF1D9F">
        <w:rPr>
          <w:b/>
          <w:sz w:val="20"/>
          <w:szCs w:val="20"/>
        </w:rPr>
        <w:t xml:space="preserve">     </w:t>
      </w:r>
      <w:r w:rsidRPr="00140644">
        <w:rPr>
          <w:sz w:val="20"/>
          <w:szCs w:val="20"/>
        </w:rPr>
        <w:t>YP</w:t>
      </w:r>
      <w:r w:rsidR="00391696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82226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</w:t>
      </w:r>
      <w:r w:rsidR="00BF1D9F">
        <w:rPr>
          <w:sz w:val="20"/>
          <w:szCs w:val="20"/>
        </w:rPr>
        <w:t xml:space="preserve">  </w:t>
      </w:r>
      <w:r w:rsidR="004A7343">
        <w:rPr>
          <w:sz w:val="20"/>
          <w:szCs w:val="20"/>
        </w:rPr>
        <w:t xml:space="preserve"> </w:t>
      </w:r>
      <w:r w:rsidR="00391696">
        <w:rPr>
          <w:sz w:val="20"/>
          <w:szCs w:val="20"/>
        </w:rPr>
        <w:tab/>
      </w:r>
      <w:r w:rsidRPr="00140644">
        <w:rPr>
          <w:sz w:val="20"/>
          <w:szCs w:val="20"/>
        </w:rPr>
        <w:t>Parent/Guardian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553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</w:t>
      </w:r>
      <w:r w:rsidR="00BF1D9F">
        <w:rPr>
          <w:sz w:val="20"/>
          <w:szCs w:val="20"/>
        </w:rPr>
        <w:t xml:space="preserve">   </w:t>
      </w:r>
      <w:r w:rsidR="00391696">
        <w:rPr>
          <w:sz w:val="20"/>
          <w:szCs w:val="20"/>
        </w:rPr>
        <w:t xml:space="preserve">  </w:t>
      </w:r>
      <w:r w:rsidR="00BF1D9F">
        <w:rPr>
          <w:sz w:val="20"/>
          <w:szCs w:val="20"/>
        </w:rPr>
        <w:t>R</w:t>
      </w:r>
      <w:r w:rsidRPr="00140644">
        <w:rPr>
          <w:sz w:val="20"/>
          <w:szCs w:val="20"/>
        </w:rPr>
        <w:t>eferrer</w:t>
      </w:r>
      <w:r w:rsidR="00BF1D9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0120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D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43934" w:rsidRPr="00140644" w:rsidRDefault="004A7343" w:rsidP="004A7343">
      <w:pPr>
        <w:pStyle w:val="Default"/>
        <w:tabs>
          <w:tab w:val="left" w:pos="6379"/>
        </w:tabs>
        <w:rPr>
          <w:sz w:val="20"/>
          <w:szCs w:val="20"/>
        </w:rPr>
      </w:pPr>
      <w:r>
        <w:rPr>
          <w:b/>
          <w:sz w:val="20"/>
          <w:szCs w:val="20"/>
        </w:rPr>
        <w:t>Is YP at school, TAFE, U</w:t>
      </w:r>
      <w:r w:rsidR="00F43934" w:rsidRPr="00140644">
        <w:rPr>
          <w:b/>
          <w:sz w:val="20"/>
          <w:szCs w:val="20"/>
        </w:rPr>
        <w:t>niversity or working?</w:t>
      </w:r>
      <w:r w:rsidR="00F43934" w:rsidRPr="00140644">
        <w:rPr>
          <w:sz w:val="20"/>
          <w:szCs w:val="20"/>
        </w:rPr>
        <w:t xml:space="preserve"> </w:t>
      </w:r>
      <w:r w:rsidR="0018724C">
        <w:rPr>
          <w:sz w:val="20"/>
          <w:szCs w:val="20"/>
        </w:rPr>
        <w:t xml:space="preserve">       </w:t>
      </w:r>
      <w:r w:rsidR="00F84973">
        <w:rPr>
          <w:sz w:val="20"/>
          <w:szCs w:val="20"/>
        </w:rPr>
        <w:t xml:space="preserve">             </w:t>
      </w:r>
      <w:r w:rsidR="0018724C">
        <w:rPr>
          <w:sz w:val="20"/>
          <w:szCs w:val="20"/>
        </w:rPr>
        <w:t xml:space="preserve">  </w:t>
      </w:r>
      <w:r w:rsidR="00F43934"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59656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3934" w:rsidRPr="0014064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91696">
        <w:rPr>
          <w:sz w:val="20"/>
          <w:szCs w:val="20"/>
        </w:rPr>
        <w:tab/>
      </w:r>
      <w:r w:rsidR="00F43934" w:rsidRPr="00140644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-16201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6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43934" w:rsidRPr="00140644" w:rsidRDefault="00F43934" w:rsidP="00F43934">
      <w:pPr>
        <w:pStyle w:val="Default"/>
        <w:rPr>
          <w:sz w:val="20"/>
          <w:szCs w:val="20"/>
        </w:rPr>
      </w:pPr>
    </w:p>
    <w:tbl>
      <w:tblPr>
        <w:tblStyle w:val="TableGrid"/>
        <w:tblW w:w="10179" w:type="dxa"/>
        <w:tblLook w:val="04A0" w:firstRow="1" w:lastRow="0" w:firstColumn="1" w:lastColumn="0" w:noHBand="0" w:noVBand="1"/>
      </w:tblPr>
      <w:tblGrid>
        <w:gridCol w:w="5062"/>
        <w:gridCol w:w="5117"/>
      </w:tblGrid>
      <w:tr w:rsidR="00F43934" w:rsidRPr="00140644" w:rsidTr="00BF1D9F">
        <w:trPr>
          <w:trHeight w:val="935"/>
        </w:trPr>
        <w:tc>
          <w:tcPr>
            <w:tcW w:w="5062" w:type="dxa"/>
          </w:tcPr>
          <w:p w:rsidR="00F43934" w:rsidRDefault="00F43934" w:rsidP="00C85CB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Where?</w:t>
            </w:r>
          </w:p>
          <w:p w:rsidR="0018724C" w:rsidRPr="0018724C" w:rsidRDefault="0018724C" w:rsidP="00C85CB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7" w:type="dxa"/>
          </w:tcPr>
          <w:p w:rsidR="00F43934" w:rsidRDefault="00F43934" w:rsidP="00C85CB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Year / Level?</w:t>
            </w:r>
          </w:p>
          <w:p w:rsidR="0018724C" w:rsidRPr="0018724C" w:rsidRDefault="0018724C" w:rsidP="00C85CB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43934" w:rsidRPr="00140644" w:rsidRDefault="00F43934" w:rsidP="0018724C">
      <w:pPr>
        <w:pStyle w:val="Default"/>
        <w:spacing w:line="360" w:lineRule="auto"/>
        <w:rPr>
          <w:sz w:val="20"/>
          <w:szCs w:val="20"/>
        </w:rPr>
      </w:pP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4827078"/>
          <w:showingPlcHdr/>
          <w:text/>
        </w:sdtPr>
        <w:sdtEndPr/>
        <w:sdtContent>
          <w:r w:rsidRPr="00140644">
            <w:rPr>
              <w:sz w:val="20"/>
              <w:szCs w:val="20"/>
            </w:rPr>
            <w:t xml:space="preserve">    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3934" w:rsidRPr="00140644" w:rsidTr="005E2128">
        <w:tc>
          <w:tcPr>
            <w:tcW w:w="10194" w:type="dxa"/>
          </w:tcPr>
          <w:p w:rsidR="00F43934" w:rsidRPr="00442BA6" w:rsidRDefault="00567C91" w:rsidP="00567C91">
            <w:pPr>
              <w:pStyle w:val="Default"/>
              <w:spacing w:line="276" w:lineRule="auto"/>
              <w:rPr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 xml:space="preserve">1. </w:t>
            </w:r>
            <w:r w:rsidR="00F43934" w:rsidRPr="00140644">
              <w:rPr>
                <w:rFonts w:eastAsia="Arial Unicode MS"/>
                <w:sz w:val="20"/>
                <w:szCs w:val="20"/>
                <w:u w:val="single"/>
              </w:rPr>
              <w:t xml:space="preserve">What </w:t>
            </w:r>
            <w:r w:rsidR="004A7343">
              <w:rPr>
                <w:rFonts w:eastAsia="Arial Unicode MS"/>
                <w:sz w:val="20"/>
                <w:szCs w:val="20"/>
                <w:u w:val="single"/>
              </w:rPr>
              <w:t>has led</w:t>
            </w:r>
            <w:r w:rsidR="00F43934" w:rsidRPr="00140644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="00391696">
              <w:rPr>
                <w:rFonts w:eastAsia="Arial Unicode MS"/>
                <w:sz w:val="20"/>
                <w:szCs w:val="20"/>
                <w:u w:val="single"/>
              </w:rPr>
              <w:t xml:space="preserve">to this </w:t>
            </w:r>
            <w:r w:rsidR="00F43934" w:rsidRPr="00140644">
              <w:rPr>
                <w:rFonts w:eastAsia="Arial Unicode MS"/>
                <w:sz w:val="20"/>
                <w:szCs w:val="20"/>
                <w:u w:val="single"/>
              </w:rPr>
              <w:t>refer</w:t>
            </w:r>
            <w:r w:rsidR="00391696">
              <w:rPr>
                <w:rFonts w:eastAsia="Arial Unicode MS"/>
                <w:sz w:val="20"/>
                <w:szCs w:val="20"/>
                <w:u w:val="single"/>
              </w:rPr>
              <w:t>ral</w:t>
            </w:r>
            <w:r w:rsidR="004A734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="00F43934" w:rsidRPr="00140644">
              <w:rPr>
                <w:rFonts w:eastAsia="Arial Unicode MS"/>
                <w:sz w:val="20"/>
                <w:szCs w:val="20"/>
                <w:u w:val="single"/>
              </w:rPr>
              <w:t xml:space="preserve">to </w:t>
            </w:r>
            <w:r w:rsidR="00F43934" w:rsidRPr="004A7343">
              <w:rPr>
                <w:rFonts w:eastAsia="Arial Unicode MS"/>
                <w:b/>
                <w:sz w:val="20"/>
                <w:szCs w:val="20"/>
                <w:u w:val="single"/>
              </w:rPr>
              <w:t>headspace</w:t>
            </w:r>
            <w:r w:rsidR="00F43934" w:rsidRPr="00140644">
              <w:rPr>
                <w:rFonts w:eastAsia="Arial Unicode MS"/>
                <w:sz w:val="20"/>
                <w:szCs w:val="20"/>
                <w:u w:val="single"/>
              </w:rPr>
              <w:t xml:space="preserve">?  What are the current </w:t>
            </w:r>
            <w:r w:rsidRPr="00140644">
              <w:rPr>
                <w:rFonts w:eastAsia="Arial Unicode MS"/>
                <w:sz w:val="20"/>
                <w:szCs w:val="20"/>
                <w:u w:val="single"/>
              </w:rPr>
              <w:t>concerns?</w:t>
            </w:r>
          </w:p>
          <w:p w:rsidR="00442BA6" w:rsidRPr="00140644" w:rsidRDefault="00442BA6" w:rsidP="00442BA6">
            <w:pPr>
              <w:pStyle w:val="Default"/>
              <w:spacing w:line="276" w:lineRule="auto"/>
              <w:ind w:left="426"/>
              <w:rPr>
                <w:sz w:val="20"/>
                <w:szCs w:val="20"/>
                <w:u w:val="single"/>
              </w:rPr>
            </w:pPr>
          </w:p>
          <w:p w:rsidR="004A3037" w:rsidRPr="00640DAE" w:rsidRDefault="004A3037" w:rsidP="00A94EB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D4A4E" w:rsidRPr="00140644" w:rsidRDefault="001D4A4E" w:rsidP="0018724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2.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Is the YP at risk of harming themselves or others? Are there any identifiable risk factors? (e.g. thoughts of suicide, self-harm, risk-taking behaviours, harming others)</w:t>
            </w:r>
          </w:p>
          <w:p w:rsidR="006B3EBF" w:rsidRDefault="006B3EBF" w:rsidP="00CA4ADA">
            <w:pPr>
              <w:pStyle w:val="ListParagraph"/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B80205" w:rsidRPr="001D4A4E" w:rsidRDefault="00B80205" w:rsidP="001D4A4E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  <w:r w:rsidRPr="001D4A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lastRenderedPageBreak/>
              <w:t xml:space="preserve">3.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Anything else happening that might be affecting the YP?  (e.g. family issues, exam stress, issues with friends or relationships)</w:t>
            </w:r>
          </w:p>
          <w:p w:rsidR="001371BB" w:rsidRDefault="001371BB" w:rsidP="005072A6">
            <w:pPr>
              <w:spacing w:before="27" w:line="276" w:lineRule="auto"/>
              <w:ind w:right="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1106" w:rsidRDefault="00B91106" w:rsidP="001D4A4E">
            <w:pPr>
              <w:spacing w:before="27" w:line="276" w:lineRule="auto"/>
              <w:ind w:right="594"/>
              <w:rPr>
                <w:sz w:val="20"/>
                <w:szCs w:val="20"/>
              </w:rPr>
            </w:pPr>
          </w:p>
          <w:p w:rsidR="001D4A4E" w:rsidRPr="001D4A4E" w:rsidRDefault="001D4A4E" w:rsidP="001D4A4E">
            <w:pPr>
              <w:spacing w:before="27" w:line="276" w:lineRule="auto"/>
              <w:ind w:right="594"/>
              <w:rPr>
                <w:sz w:val="20"/>
                <w:szCs w:val="20"/>
              </w:rPr>
            </w:pP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4.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Anything from the past that might be affecting the YP now?</w:t>
            </w:r>
          </w:p>
          <w:p w:rsidR="00C16A92" w:rsidRDefault="00C16A92" w:rsidP="00C16A92">
            <w:pPr>
              <w:pStyle w:val="ListParagraph"/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B91106" w:rsidRDefault="00B91106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D4A4E" w:rsidRPr="001D4A4E" w:rsidRDefault="001D4A4E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5.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 previous mental health support/treatment, counselling, medication or diagnoses?</w:t>
            </w:r>
          </w:p>
          <w:p w:rsidR="001371BB" w:rsidRDefault="001371BB" w:rsidP="001371BB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B91106" w:rsidRDefault="00B91106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1D4A4E" w:rsidRPr="001D4A4E" w:rsidRDefault="001D4A4E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6.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What does the YP feel would be useful about coming to headspace</w:t>
            </w: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, what are their goals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?  How motivated are they to come?  </w:t>
            </w:r>
          </w:p>
          <w:p w:rsidR="00C84B25" w:rsidRDefault="00C84B25" w:rsidP="00CA4ADA">
            <w:pPr>
              <w:pStyle w:val="ListParagraph"/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0D59D3" w:rsidRDefault="000D59D3" w:rsidP="001D4A4E">
            <w:pPr>
              <w:pStyle w:val="ListParagraph"/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18724C" w:rsidRPr="00140644" w:rsidRDefault="0018724C" w:rsidP="001D4A4E">
            <w:pPr>
              <w:pStyle w:val="ListParagraph"/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  <w:tr w:rsidR="00F43934" w:rsidRPr="00140644" w:rsidTr="005E2128">
        <w:tc>
          <w:tcPr>
            <w:tcW w:w="10194" w:type="dxa"/>
          </w:tcPr>
          <w:p w:rsidR="00F43934" w:rsidRPr="00567C91" w:rsidRDefault="00567C91" w:rsidP="00567C91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7. </w:t>
            </w:r>
            <w:r w:rsidR="00F43934" w:rsidRPr="00567C91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 other information that may be relevant? (e.g. family history of mental health issues, court involvement, intellectual disability, physical disability)</w:t>
            </w:r>
          </w:p>
          <w:p w:rsidR="00C516CE" w:rsidRPr="00140644" w:rsidRDefault="00C516CE" w:rsidP="00C516CE">
            <w:pPr>
              <w:pStyle w:val="ListParagraph"/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4A3037" w:rsidRDefault="004A3037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1D4A4E" w:rsidRPr="001D4A4E" w:rsidRDefault="001D4A4E" w:rsidP="001D4A4E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</w:tbl>
    <w:p w:rsidR="00F43934" w:rsidRPr="00140644" w:rsidRDefault="00D4021A" w:rsidP="00F43934">
      <w:pPr>
        <w:widowControl/>
        <w:spacing w:after="200" w:line="276" w:lineRule="auto"/>
        <w:rPr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br/>
      </w:r>
      <w:r w:rsidR="00F43934" w:rsidRPr="00140644">
        <w:rPr>
          <w:rFonts w:ascii="Arial" w:hAnsi="Arial" w:cs="Arial"/>
          <w:b/>
          <w:sz w:val="20"/>
          <w:szCs w:val="20"/>
          <w:lang w:val="en-AU"/>
        </w:rPr>
        <w:t>Referrer details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032"/>
        <w:gridCol w:w="6141"/>
      </w:tblGrid>
      <w:tr w:rsidR="00F43934" w:rsidRPr="00140644" w:rsidTr="004A7343">
        <w:trPr>
          <w:trHeight w:val="563"/>
        </w:trPr>
        <w:tc>
          <w:tcPr>
            <w:tcW w:w="4032" w:type="dxa"/>
          </w:tcPr>
          <w:p w:rsidR="00F43934" w:rsidRPr="0018724C" w:rsidRDefault="00F43934" w:rsidP="005072A6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 xml:space="preserve">Name  </w:t>
            </w:r>
          </w:p>
        </w:tc>
        <w:tc>
          <w:tcPr>
            <w:tcW w:w="6141" w:type="dxa"/>
          </w:tcPr>
          <w:p w:rsidR="0018724C" w:rsidRPr="0018724C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Position / Organisation</w:t>
            </w:r>
          </w:p>
        </w:tc>
      </w:tr>
      <w:tr w:rsidR="00F43934" w:rsidRPr="00140644" w:rsidTr="004A7343">
        <w:trPr>
          <w:trHeight w:val="621"/>
        </w:trPr>
        <w:tc>
          <w:tcPr>
            <w:tcW w:w="4032" w:type="dxa"/>
          </w:tcPr>
          <w:p w:rsidR="00F43934" w:rsidRPr="0018724C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Best contact number</w:t>
            </w:r>
          </w:p>
        </w:tc>
        <w:tc>
          <w:tcPr>
            <w:tcW w:w="6141" w:type="dxa"/>
          </w:tcPr>
          <w:p w:rsidR="00F43934" w:rsidRPr="0018724C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Email</w:t>
            </w:r>
          </w:p>
        </w:tc>
      </w:tr>
      <w:tr w:rsidR="00F43934" w:rsidRPr="00140644" w:rsidTr="004A7343">
        <w:trPr>
          <w:trHeight w:val="600"/>
        </w:trPr>
        <w:tc>
          <w:tcPr>
            <w:tcW w:w="4032" w:type="dxa"/>
          </w:tcPr>
          <w:p w:rsidR="00F43934" w:rsidRPr="0018724C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 xml:space="preserve">Fax  </w:t>
            </w:r>
          </w:p>
        </w:tc>
        <w:tc>
          <w:tcPr>
            <w:tcW w:w="6141" w:type="dxa"/>
          </w:tcPr>
          <w:p w:rsidR="00F43934" w:rsidRPr="0018724C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Address</w:t>
            </w:r>
          </w:p>
        </w:tc>
      </w:tr>
    </w:tbl>
    <w:p w:rsidR="00F43934" w:rsidRPr="00140644" w:rsidRDefault="00F43934" w:rsidP="00F43934">
      <w:pPr>
        <w:pStyle w:val="Default"/>
        <w:rPr>
          <w:sz w:val="20"/>
          <w:szCs w:val="20"/>
        </w:rPr>
      </w:pPr>
    </w:p>
    <w:p w:rsidR="00F43934" w:rsidRPr="00140644" w:rsidRDefault="00F43934" w:rsidP="00F43934">
      <w:pPr>
        <w:pStyle w:val="Default"/>
        <w:rPr>
          <w:sz w:val="20"/>
          <w:szCs w:val="20"/>
        </w:rPr>
      </w:pPr>
      <w:r w:rsidRPr="00140644">
        <w:rPr>
          <w:b/>
          <w:sz w:val="20"/>
          <w:szCs w:val="20"/>
        </w:rPr>
        <w:t>Does YP have a GP?</w:t>
      </w:r>
      <w:r w:rsidRPr="00140644">
        <w:rPr>
          <w:b/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="00D4021A">
        <w:rPr>
          <w:sz w:val="20"/>
          <w:szCs w:val="20"/>
        </w:rPr>
        <w:t xml:space="preserve">               </w:t>
      </w:r>
      <w:r w:rsidRPr="00140644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11166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-74703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</w:t>
      </w:r>
    </w:p>
    <w:p w:rsidR="00F43934" w:rsidRPr="00140644" w:rsidRDefault="00F43934" w:rsidP="00F43934">
      <w:pPr>
        <w:pStyle w:val="Default"/>
        <w:jc w:val="center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F43934" w:rsidRPr="00140644" w:rsidTr="00A2137A">
        <w:trPr>
          <w:trHeight w:val="567"/>
        </w:trPr>
        <w:tc>
          <w:tcPr>
            <w:tcW w:w="4077" w:type="dxa"/>
          </w:tcPr>
          <w:p w:rsidR="0004714C" w:rsidRPr="00F84973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GP Name</w:t>
            </w:r>
          </w:p>
        </w:tc>
        <w:tc>
          <w:tcPr>
            <w:tcW w:w="6096" w:type="dxa"/>
          </w:tcPr>
          <w:p w:rsidR="00F43934" w:rsidRPr="00F84973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Medical Centre / Practice</w:t>
            </w:r>
          </w:p>
        </w:tc>
      </w:tr>
    </w:tbl>
    <w:p w:rsidR="00F43934" w:rsidRPr="00140644" w:rsidRDefault="00F43934" w:rsidP="00F43934">
      <w:pPr>
        <w:rPr>
          <w:rFonts w:ascii="Arial" w:hAnsi="Arial" w:cs="Arial"/>
          <w:sz w:val="20"/>
          <w:szCs w:val="20"/>
          <w:lang w:val="en-AU"/>
        </w:rPr>
      </w:pPr>
    </w:p>
    <w:p w:rsidR="00D4021A" w:rsidRPr="00D4021A" w:rsidRDefault="00F43934" w:rsidP="004A7343">
      <w:pPr>
        <w:ind w:left="-142" w:firstLine="142"/>
        <w:rPr>
          <w:rFonts w:ascii="Arial" w:hAnsi="Arial" w:cs="Arial"/>
          <w:sz w:val="20"/>
          <w:szCs w:val="20"/>
          <w:lang w:val="en-AU"/>
        </w:rPr>
      </w:pPr>
      <w:r w:rsidRPr="00D4021A">
        <w:rPr>
          <w:rFonts w:ascii="Arial" w:hAnsi="Arial" w:cs="Arial"/>
          <w:b/>
          <w:sz w:val="20"/>
          <w:szCs w:val="20"/>
          <w:lang w:val="en-AU"/>
        </w:rPr>
        <w:t>Is there a current Mental Health Treatment Plan?</w:t>
      </w:r>
      <w:r w:rsidRPr="00D4021A">
        <w:rPr>
          <w:rFonts w:ascii="Arial" w:hAnsi="Arial" w:cs="Arial"/>
          <w:b/>
          <w:sz w:val="20"/>
          <w:szCs w:val="20"/>
          <w:lang w:val="en-AU"/>
        </w:rPr>
        <w:tab/>
      </w:r>
      <w:r w:rsidRPr="00D4021A">
        <w:rPr>
          <w:rFonts w:ascii="Arial" w:hAnsi="Arial" w:cs="Arial"/>
          <w:sz w:val="20"/>
          <w:szCs w:val="20"/>
          <w:lang w:val="en-AU"/>
        </w:rPr>
        <w:t xml:space="preserve">Yes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-78466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21A">
            <w:rPr>
              <w:rFonts w:ascii="Segoe UI Symbol" w:eastAsia="MS Gothic" w:hAnsi="Segoe UI Symbol" w:cs="Segoe UI Symbol"/>
              <w:sz w:val="20"/>
              <w:szCs w:val="20"/>
              <w:lang w:val="en-AU"/>
            </w:rPr>
            <w:t>☐</w:t>
          </w:r>
        </w:sdtContent>
      </w:sdt>
      <w:r w:rsidRPr="00D4021A">
        <w:rPr>
          <w:rFonts w:ascii="Arial" w:hAnsi="Arial" w:cs="Arial"/>
          <w:sz w:val="20"/>
          <w:szCs w:val="20"/>
          <w:lang w:val="en-AU"/>
        </w:rPr>
        <w:t xml:space="preserve">    No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191179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21A">
            <w:rPr>
              <w:rFonts w:ascii="Segoe UI Symbol" w:eastAsia="MS Gothic" w:hAnsi="Segoe UI Symbol" w:cs="Segoe UI Symbol"/>
              <w:sz w:val="20"/>
              <w:szCs w:val="20"/>
              <w:lang w:val="en-AU"/>
            </w:rPr>
            <w:t>☐</w:t>
          </w:r>
        </w:sdtContent>
      </w:sdt>
    </w:p>
    <w:p w:rsidR="00D4021A" w:rsidRPr="00D4021A" w:rsidRDefault="00D4021A" w:rsidP="00D4021A">
      <w:pPr>
        <w:rPr>
          <w:rFonts w:ascii="Arial" w:hAnsi="Arial" w:cs="Arial"/>
          <w:sz w:val="20"/>
          <w:szCs w:val="20"/>
          <w:lang w:val="en-AU"/>
        </w:rPr>
      </w:pPr>
      <w:r w:rsidRPr="00D4021A">
        <w:rPr>
          <w:rFonts w:ascii="Arial" w:hAnsi="Arial" w:cs="Arial"/>
          <w:b/>
          <w:sz w:val="20"/>
          <w:szCs w:val="20"/>
          <w:lang w:val="en-AU"/>
        </w:rPr>
        <w:t>Does the YP have an NDIS plan?</w:t>
      </w:r>
      <w:r w:rsidRPr="00D4021A">
        <w:rPr>
          <w:rFonts w:ascii="Arial" w:hAnsi="Arial" w:cs="Arial"/>
          <w:sz w:val="20"/>
          <w:szCs w:val="20"/>
          <w:lang w:val="en-AU"/>
        </w:rPr>
        <w:t xml:space="preserve">                                   Yes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56090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21A">
            <w:rPr>
              <w:rFonts w:ascii="Segoe UI Symbol" w:eastAsia="MS Gothic" w:hAnsi="Segoe UI Symbol" w:cs="Segoe UI Symbol"/>
              <w:sz w:val="20"/>
              <w:szCs w:val="20"/>
              <w:lang w:val="en-AU"/>
            </w:rPr>
            <w:t>☐</w:t>
          </w:r>
        </w:sdtContent>
      </w:sdt>
      <w:r w:rsidRPr="00D4021A">
        <w:rPr>
          <w:rFonts w:ascii="Arial" w:hAnsi="Arial" w:cs="Arial"/>
          <w:sz w:val="20"/>
          <w:szCs w:val="20"/>
          <w:lang w:val="en-AU"/>
        </w:rPr>
        <w:t xml:space="preserve">    No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1620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21A">
            <w:rPr>
              <w:rFonts w:ascii="Segoe UI Symbol" w:eastAsia="MS Gothic" w:hAnsi="Segoe UI Symbol" w:cs="Segoe UI Symbol"/>
              <w:sz w:val="20"/>
              <w:szCs w:val="20"/>
              <w:lang w:val="en-AU"/>
            </w:rPr>
            <w:t>☐</w:t>
          </w:r>
        </w:sdtContent>
      </w:sdt>
    </w:p>
    <w:p w:rsidR="00D4021A" w:rsidRDefault="00D4021A" w:rsidP="00D4021A">
      <w:pPr>
        <w:rPr>
          <w:rFonts w:ascii="Arial" w:hAnsi="Arial" w:cs="Arial"/>
          <w:b/>
          <w:bCs/>
          <w:sz w:val="20"/>
          <w:szCs w:val="20"/>
        </w:rPr>
      </w:pPr>
    </w:p>
    <w:p w:rsidR="00F43934" w:rsidRPr="00D4021A" w:rsidRDefault="00F43934" w:rsidP="00D4021A">
      <w:pPr>
        <w:rPr>
          <w:rFonts w:ascii="Arial" w:hAnsi="Arial" w:cs="Arial"/>
          <w:sz w:val="20"/>
          <w:szCs w:val="20"/>
          <w:lang w:val="en-AU"/>
        </w:rPr>
      </w:pPr>
      <w:r w:rsidRPr="00D4021A">
        <w:rPr>
          <w:rFonts w:ascii="Arial" w:hAnsi="Arial" w:cs="Arial"/>
          <w:b/>
          <w:bCs/>
          <w:sz w:val="20"/>
          <w:szCs w:val="20"/>
        </w:rPr>
        <w:t>Any other workers/services involved?</w:t>
      </w:r>
    </w:p>
    <w:p w:rsidR="00F43934" w:rsidRPr="00140644" w:rsidRDefault="00F43934" w:rsidP="00F43934">
      <w:pPr>
        <w:pStyle w:val="Default"/>
        <w:rPr>
          <w:b/>
          <w:bCs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F43934" w:rsidRPr="00140644" w:rsidTr="00A2137A">
        <w:trPr>
          <w:trHeight w:val="719"/>
        </w:trPr>
        <w:tc>
          <w:tcPr>
            <w:tcW w:w="4077" w:type="dxa"/>
          </w:tcPr>
          <w:p w:rsidR="00F84973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Name</w:t>
            </w:r>
          </w:p>
          <w:p w:rsidR="0004714C" w:rsidRDefault="0004714C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</w:p>
          <w:p w:rsidR="0004714C" w:rsidRDefault="0004714C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</w:p>
          <w:p w:rsidR="0004714C" w:rsidRPr="00D4021A" w:rsidRDefault="0004714C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:rsidR="00F43934" w:rsidRPr="00D4021A" w:rsidRDefault="00F43934" w:rsidP="005E2128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Position / Organisation / Contact number</w:t>
            </w:r>
          </w:p>
        </w:tc>
      </w:tr>
    </w:tbl>
    <w:p w:rsidR="005154CF" w:rsidRDefault="005154CF" w:rsidP="00BF1D9F"/>
    <w:sectPr w:rsidR="005154CF" w:rsidSect="00567C91">
      <w:footerReference w:type="default" r:id="rId10"/>
      <w:footerReference w:type="first" r:id="rId11"/>
      <w:pgSz w:w="11906" w:h="16838"/>
      <w:pgMar w:top="992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FB" w:rsidRDefault="005320FB">
      <w:r>
        <w:separator/>
      </w:r>
    </w:p>
  </w:endnote>
  <w:endnote w:type="continuationSeparator" w:id="0">
    <w:p w:rsidR="005320FB" w:rsidRDefault="0053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1" w:rsidRDefault="00567C91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5D2519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  <w:p w:rsidR="004D2E9E" w:rsidRPr="0054188A" w:rsidRDefault="005320FB" w:rsidP="0054188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96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C91" w:rsidRDefault="00567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892" w:rsidRDefault="00567C91" w:rsidP="00567C91">
    <w:pPr>
      <w:pStyle w:val="Footer"/>
      <w:tabs>
        <w:tab w:val="clear" w:pos="4513"/>
        <w:tab w:val="left" w:pos="902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FB" w:rsidRDefault="005320FB">
      <w:r>
        <w:separator/>
      </w:r>
    </w:p>
  </w:footnote>
  <w:footnote w:type="continuationSeparator" w:id="0">
    <w:p w:rsidR="005320FB" w:rsidRDefault="0053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BA087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AC142"/>
      </w:rPr>
    </w:lvl>
  </w:abstractNum>
  <w:abstractNum w:abstractNumId="1">
    <w:nsid w:val="02C85037"/>
    <w:multiLevelType w:val="hybridMultilevel"/>
    <w:tmpl w:val="B7665044"/>
    <w:lvl w:ilvl="0" w:tplc="B422EAE4">
      <w:start w:val="4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3C5A"/>
    <w:multiLevelType w:val="hybridMultilevel"/>
    <w:tmpl w:val="4EE62540"/>
    <w:lvl w:ilvl="0" w:tplc="00C04284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A43DE"/>
    <w:multiLevelType w:val="hybridMultilevel"/>
    <w:tmpl w:val="3CB6A390"/>
    <w:lvl w:ilvl="0" w:tplc="F59CF43C">
      <w:start w:val="48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5349E"/>
    <w:multiLevelType w:val="hybridMultilevel"/>
    <w:tmpl w:val="B64C12FE"/>
    <w:lvl w:ilvl="0" w:tplc="EC62F092">
      <w:start w:val="44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66FE9"/>
    <w:multiLevelType w:val="hybridMultilevel"/>
    <w:tmpl w:val="4C00FDEC"/>
    <w:lvl w:ilvl="0" w:tplc="7046AA86">
      <w:start w:val="8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EE3CA7"/>
    <w:multiLevelType w:val="hybridMultilevel"/>
    <w:tmpl w:val="2BFAA08A"/>
    <w:lvl w:ilvl="0" w:tplc="B45A6C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E01F1"/>
    <w:multiLevelType w:val="hybridMultilevel"/>
    <w:tmpl w:val="F2181BF6"/>
    <w:lvl w:ilvl="0" w:tplc="F080DFC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5555"/>
    <w:multiLevelType w:val="hybridMultilevel"/>
    <w:tmpl w:val="E0AE1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4280E"/>
    <w:multiLevelType w:val="hybridMultilevel"/>
    <w:tmpl w:val="45123AA6"/>
    <w:lvl w:ilvl="0" w:tplc="E0C6B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254E1"/>
    <w:multiLevelType w:val="hybridMultilevel"/>
    <w:tmpl w:val="F3300BB2"/>
    <w:lvl w:ilvl="0" w:tplc="5754B442">
      <w:start w:val="4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A21B4"/>
    <w:multiLevelType w:val="hybridMultilevel"/>
    <w:tmpl w:val="95708B38"/>
    <w:lvl w:ilvl="0" w:tplc="9E06C9A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453AB"/>
    <w:multiLevelType w:val="hybridMultilevel"/>
    <w:tmpl w:val="273EBC0E"/>
    <w:lvl w:ilvl="0" w:tplc="14844F1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45036"/>
    <w:multiLevelType w:val="hybridMultilevel"/>
    <w:tmpl w:val="099059AE"/>
    <w:lvl w:ilvl="0" w:tplc="D08410A0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34"/>
    <w:rsid w:val="00031D82"/>
    <w:rsid w:val="00036090"/>
    <w:rsid w:val="0004714C"/>
    <w:rsid w:val="00062EA6"/>
    <w:rsid w:val="000835B9"/>
    <w:rsid w:val="000D59D3"/>
    <w:rsid w:val="000F54AF"/>
    <w:rsid w:val="00125F26"/>
    <w:rsid w:val="001371BB"/>
    <w:rsid w:val="0018724C"/>
    <w:rsid w:val="001D4A4E"/>
    <w:rsid w:val="002109AD"/>
    <w:rsid w:val="00231D28"/>
    <w:rsid w:val="00280E56"/>
    <w:rsid w:val="00285193"/>
    <w:rsid w:val="002A41EF"/>
    <w:rsid w:val="003757F3"/>
    <w:rsid w:val="003765E2"/>
    <w:rsid w:val="00391696"/>
    <w:rsid w:val="003F3BC5"/>
    <w:rsid w:val="003F6624"/>
    <w:rsid w:val="00442BA6"/>
    <w:rsid w:val="00467B87"/>
    <w:rsid w:val="004A3037"/>
    <w:rsid w:val="004A7343"/>
    <w:rsid w:val="004E78E2"/>
    <w:rsid w:val="005072A6"/>
    <w:rsid w:val="00507DD0"/>
    <w:rsid w:val="005154CF"/>
    <w:rsid w:val="005320FB"/>
    <w:rsid w:val="00567C91"/>
    <w:rsid w:val="00593E9A"/>
    <w:rsid w:val="0059420E"/>
    <w:rsid w:val="005B12FF"/>
    <w:rsid w:val="005B275A"/>
    <w:rsid w:val="005B5E0C"/>
    <w:rsid w:val="005D2519"/>
    <w:rsid w:val="00616C56"/>
    <w:rsid w:val="006303D5"/>
    <w:rsid w:val="00640DAE"/>
    <w:rsid w:val="0066025A"/>
    <w:rsid w:val="00677EA0"/>
    <w:rsid w:val="00683575"/>
    <w:rsid w:val="00692E9C"/>
    <w:rsid w:val="006B3EBF"/>
    <w:rsid w:val="006B7D13"/>
    <w:rsid w:val="006C0E5F"/>
    <w:rsid w:val="007236C0"/>
    <w:rsid w:val="007250BD"/>
    <w:rsid w:val="007443C5"/>
    <w:rsid w:val="00745DE7"/>
    <w:rsid w:val="007961EA"/>
    <w:rsid w:val="007F7EF7"/>
    <w:rsid w:val="0082778D"/>
    <w:rsid w:val="00866CC7"/>
    <w:rsid w:val="00893355"/>
    <w:rsid w:val="009C4347"/>
    <w:rsid w:val="009D2FB3"/>
    <w:rsid w:val="009F7D62"/>
    <w:rsid w:val="00A2137A"/>
    <w:rsid w:val="00A2497D"/>
    <w:rsid w:val="00A82172"/>
    <w:rsid w:val="00A94EBE"/>
    <w:rsid w:val="00AA0EFA"/>
    <w:rsid w:val="00B02290"/>
    <w:rsid w:val="00B361A9"/>
    <w:rsid w:val="00B371BE"/>
    <w:rsid w:val="00B80205"/>
    <w:rsid w:val="00B91106"/>
    <w:rsid w:val="00B96465"/>
    <w:rsid w:val="00BA0D9A"/>
    <w:rsid w:val="00BB44D7"/>
    <w:rsid w:val="00BF1D9F"/>
    <w:rsid w:val="00C0168F"/>
    <w:rsid w:val="00C02882"/>
    <w:rsid w:val="00C16A92"/>
    <w:rsid w:val="00C30ED6"/>
    <w:rsid w:val="00C35E43"/>
    <w:rsid w:val="00C516CE"/>
    <w:rsid w:val="00C76EB9"/>
    <w:rsid w:val="00C84B25"/>
    <w:rsid w:val="00C85CB6"/>
    <w:rsid w:val="00CA4ADA"/>
    <w:rsid w:val="00D2680F"/>
    <w:rsid w:val="00D4021A"/>
    <w:rsid w:val="00D51B38"/>
    <w:rsid w:val="00D962C2"/>
    <w:rsid w:val="00E04D2C"/>
    <w:rsid w:val="00EA2A7E"/>
    <w:rsid w:val="00EE0E5D"/>
    <w:rsid w:val="00F06532"/>
    <w:rsid w:val="00F107F6"/>
    <w:rsid w:val="00F43513"/>
    <w:rsid w:val="00F43934"/>
    <w:rsid w:val="00F7116D"/>
    <w:rsid w:val="00F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93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3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934"/>
    <w:rPr>
      <w:lang w:val="en-US"/>
    </w:rPr>
  </w:style>
  <w:style w:type="paragraph" w:styleId="ListParagraph">
    <w:name w:val="List Paragraph"/>
    <w:basedOn w:val="Normal"/>
    <w:uiPriority w:val="34"/>
    <w:qFormat/>
    <w:rsid w:val="00F43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3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E43"/>
    <w:rPr>
      <w:lang w:val="en-US"/>
    </w:rPr>
  </w:style>
  <w:style w:type="paragraph" w:styleId="ListBullet">
    <w:name w:val="List Bullet"/>
    <w:basedOn w:val="Normal"/>
    <w:qFormat/>
    <w:rsid w:val="00567C91"/>
    <w:pPr>
      <w:widowControl/>
      <w:numPr>
        <w:numId w:val="14"/>
      </w:numPr>
      <w:spacing w:after="120"/>
    </w:pPr>
    <w:rPr>
      <w:rFonts w:ascii="Arial" w:eastAsia="Times New Roman" w:hAnsi="Arial" w:cs="Times New Roman"/>
      <w:color w:val="000000" w:themeColor="text1"/>
      <w:sz w:val="20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93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3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934"/>
    <w:rPr>
      <w:lang w:val="en-US"/>
    </w:rPr>
  </w:style>
  <w:style w:type="paragraph" w:styleId="ListParagraph">
    <w:name w:val="List Paragraph"/>
    <w:basedOn w:val="Normal"/>
    <w:uiPriority w:val="34"/>
    <w:qFormat/>
    <w:rsid w:val="00F43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3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E43"/>
    <w:rPr>
      <w:lang w:val="en-US"/>
    </w:rPr>
  </w:style>
  <w:style w:type="paragraph" w:styleId="ListBullet">
    <w:name w:val="List Bullet"/>
    <w:basedOn w:val="Normal"/>
    <w:qFormat/>
    <w:rsid w:val="00567C91"/>
    <w:pPr>
      <w:widowControl/>
      <w:numPr>
        <w:numId w:val="14"/>
      </w:numPr>
      <w:spacing w:after="120"/>
    </w:pPr>
    <w:rPr>
      <w:rFonts w:ascii="Arial" w:eastAsia="Times New Roman" w:hAnsi="Arial" w:cs="Times New Roman"/>
      <w:color w:val="000000" w:themeColor="text1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31E6-AEF6-4532-B429-54B5F80C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Hussein</dc:creator>
  <cp:lastModifiedBy>Jake Byrne</cp:lastModifiedBy>
  <cp:revision>2</cp:revision>
  <dcterms:created xsi:type="dcterms:W3CDTF">2020-04-06T23:26:00Z</dcterms:created>
  <dcterms:modified xsi:type="dcterms:W3CDTF">2020-04-06T23:26:00Z</dcterms:modified>
</cp:coreProperties>
</file>